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D4E" w:rsidRDefault="00557B68" w:rsidP="00557B6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68">
        <w:rPr>
          <w:rFonts w:ascii="Times New Roman" w:hAnsi="Times New Roman" w:cs="Times New Roman"/>
          <w:b/>
          <w:sz w:val="28"/>
          <w:szCs w:val="28"/>
        </w:rPr>
        <w:t>Памятка участнику ВСОШ</w:t>
      </w:r>
    </w:p>
    <w:p w:rsidR="00557B68" w:rsidRPr="00557B68" w:rsidRDefault="00557B68" w:rsidP="00557B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7B68">
        <w:rPr>
          <w:rStyle w:val="a4"/>
          <w:color w:val="000000"/>
          <w:sz w:val="28"/>
          <w:szCs w:val="28"/>
        </w:rPr>
        <w:t>Школьный этап</w:t>
      </w:r>
      <w:r w:rsidRPr="00557B68">
        <w:rPr>
          <w:color w:val="000000"/>
          <w:sz w:val="28"/>
          <w:szCs w:val="28"/>
        </w:rPr>
        <w:t> всероссийской олимпиады школьников (далее - ВсОШ) проходит в сроки, утвержденные органами, осуществляющими управление в сфере образования муниципальных районов и городских округов. В школьном этапе ВсОШ на добровольной основе принимают участие обучающиеся 4-11 классов общеобразовательных организаций края.</w:t>
      </w:r>
    </w:p>
    <w:p w:rsidR="00557B68" w:rsidRPr="00557B68" w:rsidRDefault="00557B68" w:rsidP="00557B6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7B68">
        <w:rPr>
          <w:color w:val="000000"/>
          <w:sz w:val="28"/>
          <w:szCs w:val="28"/>
        </w:rPr>
        <w:t>Родитель (законный представитель) обучающегося, заявившего о своем участии в олимпиаде, за 10 рабочих дней до начала школьного этапа олимпиады:</w:t>
      </w:r>
    </w:p>
    <w:p w:rsidR="00557B68" w:rsidRPr="00557B68" w:rsidRDefault="00557B68" w:rsidP="00557B6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7B68">
        <w:rPr>
          <w:color w:val="000000"/>
          <w:sz w:val="28"/>
          <w:szCs w:val="28"/>
        </w:rPr>
        <w:t>- в письменной форме подтверждает ознакомление с Порядком проведения всероссийской олимпиады школьников;</w:t>
      </w:r>
    </w:p>
    <w:p w:rsidR="00557B68" w:rsidRPr="00557B68" w:rsidRDefault="00557B68" w:rsidP="00557B6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7B68">
        <w:rPr>
          <w:color w:val="000000"/>
          <w:sz w:val="28"/>
          <w:szCs w:val="28"/>
        </w:rPr>
        <w:t>- предоставляет организатору школьного этапа олимпиады согласие на публикацию олимпиадных работ своих несовершеннолетних детей, в том числе в информационно-телекоммуникационной сети «Интернет».</w:t>
      </w:r>
    </w:p>
    <w:p w:rsidR="00557B68" w:rsidRPr="00557B68" w:rsidRDefault="00557B68" w:rsidP="00557B6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7B68">
        <w:rPr>
          <w:color w:val="000000"/>
          <w:sz w:val="28"/>
          <w:szCs w:val="28"/>
        </w:rPr>
        <w:t>Участник школьного этапа олимпиады вправе выполнять олимпиадные задания, разработанные для более старших классов по отношению к тем, в которых он проходил обучение. В случае прохождения на последующие этапы олимпиады данный участник выполняет олимпиадные задания, разработанные для класса, который он выбрал на школьном этапе олимпиады.</w:t>
      </w:r>
    </w:p>
    <w:p w:rsidR="00557B68" w:rsidRPr="00557B68" w:rsidRDefault="00557B68" w:rsidP="00557B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7B68">
        <w:rPr>
          <w:rStyle w:val="a5"/>
          <w:color w:val="000000"/>
          <w:sz w:val="28"/>
          <w:szCs w:val="28"/>
        </w:rPr>
        <w:t>Участники школьного этапа по всем вопросам могут обращаться:</w:t>
      </w:r>
    </w:p>
    <w:p w:rsidR="00557B68" w:rsidRPr="00557B68" w:rsidRDefault="00557B68" w:rsidP="00557B6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7B68">
        <w:rPr>
          <w:rStyle w:val="a5"/>
          <w:color w:val="000000"/>
          <w:sz w:val="28"/>
          <w:szCs w:val="28"/>
        </w:rPr>
        <w:t>- к руководителю общеобразовательной организации;</w:t>
      </w:r>
    </w:p>
    <w:p w:rsidR="00557B68" w:rsidRPr="00557B68" w:rsidRDefault="00557B68" w:rsidP="00557B6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7B68">
        <w:rPr>
          <w:rStyle w:val="a5"/>
          <w:color w:val="000000"/>
          <w:sz w:val="28"/>
          <w:szCs w:val="28"/>
        </w:rPr>
        <w:t>- в муниципальные органы управления образованием муниципального района или городского округа.</w:t>
      </w:r>
    </w:p>
    <w:p w:rsidR="00557B68" w:rsidRPr="00557B68" w:rsidRDefault="00557B68" w:rsidP="00557B68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57B68">
        <w:rPr>
          <w:rStyle w:val="a4"/>
          <w:color w:val="000000"/>
          <w:sz w:val="28"/>
          <w:szCs w:val="28"/>
        </w:rPr>
        <w:t>Муниципальный этап</w:t>
      </w:r>
      <w:r w:rsidRPr="00557B68">
        <w:rPr>
          <w:color w:val="000000"/>
          <w:sz w:val="28"/>
          <w:szCs w:val="28"/>
        </w:rPr>
        <w:t> всероссийской олимпиады школьников проходит в сроки, утверждённые Министерством образования и науки Карачаево-Черкесской Республики. В муниципальном этапе ВсОШ принимают участие обучающиеся 7-11 классов, участники школьного этапа олимпиады текущего учебного года, набравшие необходимое для участия в муниципальном этапе олимпиады количество баллов, установленное организатором муниципального этапа олимпиады; победители и 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557B68" w:rsidRPr="00557B68" w:rsidRDefault="00557B68" w:rsidP="00557B68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57B68">
        <w:rPr>
          <w:rStyle w:val="a5"/>
          <w:color w:val="000000"/>
          <w:sz w:val="28"/>
          <w:szCs w:val="28"/>
        </w:rPr>
        <w:t>Участники муниципального этапа по всем вопросам могут обращаться:</w:t>
      </w:r>
    </w:p>
    <w:p w:rsidR="00557B68" w:rsidRPr="00557B68" w:rsidRDefault="00557B68" w:rsidP="00557B6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7B68">
        <w:rPr>
          <w:rStyle w:val="a5"/>
          <w:color w:val="000000"/>
          <w:sz w:val="28"/>
          <w:szCs w:val="28"/>
        </w:rPr>
        <w:t>- в муниципальные органы управления образованием муниципального района или городского округа,</w:t>
      </w:r>
    </w:p>
    <w:p w:rsidR="00557B68" w:rsidRPr="00557B68" w:rsidRDefault="00557B68" w:rsidP="00557B6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7B68">
        <w:rPr>
          <w:rStyle w:val="a5"/>
          <w:color w:val="000000"/>
          <w:sz w:val="28"/>
          <w:szCs w:val="28"/>
        </w:rPr>
        <w:t>- в Министерство образования и науки Карачаево-Черкесской Республики по телефон</w:t>
      </w:r>
      <w:r>
        <w:rPr>
          <w:rStyle w:val="a5"/>
          <w:color w:val="000000"/>
          <w:sz w:val="28"/>
          <w:szCs w:val="28"/>
        </w:rPr>
        <w:t>у</w:t>
      </w:r>
      <w:r w:rsidRPr="00557B68">
        <w:rPr>
          <w:rStyle w:val="a5"/>
          <w:color w:val="000000"/>
          <w:sz w:val="28"/>
          <w:szCs w:val="28"/>
        </w:rPr>
        <w:t>:</w:t>
      </w:r>
    </w:p>
    <w:p w:rsidR="00557B68" w:rsidRDefault="00557B68" w:rsidP="00557B68">
      <w:pPr>
        <w:shd w:val="clear" w:color="auto" w:fill="FFFFFF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57B68">
        <w:rPr>
          <w:rStyle w:val="a5"/>
          <w:rFonts w:ascii="Times New Roman" w:hAnsi="Times New Roman" w:cs="Times New Roman"/>
          <w:color w:val="000000"/>
          <w:sz w:val="28"/>
          <w:szCs w:val="28"/>
        </w:rPr>
        <w:t>8 (8782) 26-69-58</w:t>
      </w:r>
      <w:r>
        <w:rPr>
          <w:rStyle w:val="a5"/>
          <w:color w:val="000000"/>
          <w:sz w:val="28"/>
          <w:szCs w:val="28"/>
        </w:rPr>
        <w:t>-</w:t>
      </w:r>
      <w:r w:rsidRPr="00557B68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B68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Урусова Марианна </w:t>
      </w:r>
      <w:proofErr w:type="spellStart"/>
      <w:r w:rsidRPr="00557B68">
        <w:rPr>
          <w:rStyle w:val="a5"/>
          <w:rFonts w:ascii="Times New Roman" w:hAnsi="Times New Roman" w:cs="Times New Roman"/>
          <w:color w:val="000000"/>
          <w:sz w:val="28"/>
          <w:szCs w:val="28"/>
        </w:rPr>
        <w:t>Ибрагимовна</w:t>
      </w:r>
      <w:proofErr w:type="spellEnd"/>
      <w:r w:rsidRPr="00557B68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, начальник </w:t>
      </w:r>
      <w:r w:rsidRPr="00557B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отдела государственной политики, управления в сфере общего образования и профессионального развития педагогических кадров Министерства образования и науки КЧР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557B68" w:rsidRPr="00557B68" w:rsidRDefault="00557B68" w:rsidP="00557B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7B68">
        <w:rPr>
          <w:rStyle w:val="a4"/>
          <w:color w:val="000000"/>
          <w:sz w:val="28"/>
          <w:szCs w:val="28"/>
        </w:rPr>
        <w:lastRenderedPageBreak/>
        <w:t>Региональный этап</w:t>
      </w:r>
      <w:r w:rsidRPr="00557B68">
        <w:rPr>
          <w:color w:val="000000"/>
          <w:sz w:val="28"/>
          <w:szCs w:val="28"/>
        </w:rPr>
        <w:t> всероссийской олимпиады школьников проходит в сроки, утверждённые Министерством просвещения РФ. В региональном этапе ВсОШ принимают участие обучающиеся 9-11 классов, участники муниципального этапа текущего учебного года, набравшие необходимое для участия в региональном этапе олимпиады количество баллов, установленное организатором регионального этапа олимпиады; победители и призёры регионального этапа олимпиады предыдущего учебного года, продолжающие обучение в общеобразовательных организациях, осуществляющих образовательную деятельность по образовательным программам основного общего и среднего общего образования; обучающиеся 9-11 классов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за пределами территории Российской Федерации, и загранучреждений Министерства иностранных дел  Российской Федерации, имеющих в своей структуре специализированные структурные образовательные подразделения</w:t>
      </w:r>
      <w:r>
        <w:rPr>
          <w:color w:val="000000"/>
          <w:sz w:val="28"/>
          <w:szCs w:val="28"/>
        </w:rPr>
        <w:t>.</w:t>
      </w:r>
    </w:p>
    <w:p w:rsidR="00557B68" w:rsidRDefault="00557B68" w:rsidP="006B35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35DB">
        <w:rPr>
          <w:b/>
          <w:color w:val="000000"/>
          <w:sz w:val="28"/>
          <w:szCs w:val="28"/>
        </w:rPr>
        <w:t>Участники регионального этапа по всем вопросам могут обращаться</w:t>
      </w:r>
      <w:r w:rsidRPr="00557B68">
        <w:rPr>
          <w:color w:val="000000"/>
          <w:sz w:val="28"/>
          <w:szCs w:val="28"/>
        </w:rPr>
        <w:t xml:space="preserve"> </w:t>
      </w:r>
      <w:r w:rsidR="006B35DB" w:rsidRPr="00557B68">
        <w:rPr>
          <w:rStyle w:val="a5"/>
          <w:color w:val="000000"/>
          <w:sz w:val="28"/>
          <w:szCs w:val="28"/>
        </w:rPr>
        <w:t>в Министерство образования и науки Карачаево-Черкесской Республики по телефон</w:t>
      </w:r>
      <w:r w:rsidR="006B35DB">
        <w:rPr>
          <w:rStyle w:val="a5"/>
          <w:color w:val="000000"/>
          <w:sz w:val="28"/>
          <w:szCs w:val="28"/>
        </w:rPr>
        <w:t>у</w:t>
      </w:r>
      <w:r w:rsidR="006B35DB" w:rsidRPr="00557B68">
        <w:rPr>
          <w:rStyle w:val="a5"/>
          <w:color w:val="000000"/>
          <w:sz w:val="28"/>
          <w:szCs w:val="28"/>
        </w:rPr>
        <w:t>:</w:t>
      </w:r>
      <w:r w:rsidR="006B35DB">
        <w:rPr>
          <w:rStyle w:val="a5"/>
          <w:color w:val="000000"/>
          <w:sz w:val="28"/>
          <w:szCs w:val="28"/>
        </w:rPr>
        <w:t xml:space="preserve"> </w:t>
      </w:r>
      <w:r w:rsidR="006B35DB" w:rsidRPr="00557B68">
        <w:rPr>
          <w:rStyle w:val="a5"/>
          <w:color w:val="000000"/>
          <w:sz w:val="28"/>
          <w:szCs w:val="28"/>
        </w:rPr>
        <w:t>8 (8782) 26-69-58</w:t>
      </w:r>
      <w:r w:rsidR="006B35DB">
        <w:rPr>
          <w:rStyle w:val="a5"/>
          <w:color w:val="000000"/>
          <w:sz w:val="28"/>
          <w:szCs w:val="28"/>
        </w:rPr>
        <w:t>-</w:t>
      </w:r>
      <w:r w:rsidR="006B35DB" w:rsidRPr="00557B68">
        <w:rPr>
          <w:rStyle w:val="a5"/>
          <w:color w:val="000000"/>
          <w:sz w:val="28"/>
          <w:szCs w:val="28"/>
        </w:rPr>
        <w:t xml:space="preserve"> Урусова Марианна </w:t>
      </w:r>
      <w:proofErr w:type="spellStart"/>
      <w:r w:rsidR="006B35DB" w:rsidRPr="00557B68">
        <w:rPr>
          <w:rStyle w:val="a5"/>
          <w:color w:val="000000"/>
          <w:sz w:val="28"/>
          <w:szCs w:val="28"/>
        </w:rPr>
        <w:t>Ибрагимовна</w:t>
      </w:r>
      <w:proofErr w:type="spellEnd"/>
      <w:r w:rsidR="006B35DB" w:rsidRPr="00557B68">
        <w:rPr>
          <w:rStyle w:val="a5"/>
          <w:color w:val="000000"/>
          <w:sz w:val="28"/>
          <w:szCs w:val="28"/>
        </w:rPr>
        <w:t xml:space="preserve">, начальник </w:t>
      </w:r>
      <w:r w:rsidR="006B35DB" w:rsidRPr="00557B68">
        <w:rPr>
          <w:b/>
          <w:bCs/>
          <w:iCs/>
          <w:sz w:val="28"/>
          <w:szCs w:val="28"/>
        </w:rPr>
        <w:t>отдела государственной политики, управления в сфере общего образования и профессионального развития педагогических кадров Министерства образования и науки КЧР</w:t>
      </w:r>
      <w:r w:rsidR="006B35DB">
        <w:rPr>
          <w:b/>
          <w:bCs/>
          <w:iCs/>
          <w:sz w:val="28"/>
          <w:szCs w:val="28"/>
        </w:rPr>
        <w:t>.</w:t>
      </w:r>
    </w:p>
    <w:p w:rsidR="00557B68" w:rsidRDefault="00557B68" w:rsidP="006B35D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7B68">
        <w:rPr>
          <w:sz w:val="28"/>
          <w:szCs w:val="28"/>
        </w:rPr>
        <w:t xml:space="preserve">Во время проведения олимпиады </w:t>
      </w:r>
      <w:r>
        <w:rPr>
          <w:sz w:val="28"/>
          <w:szCs w:val="28"/>
        </w:rPr>
        <w:t>участники</w:t>
      </w:r>
      <w:r w:rsidRPr="00557B68">
        <w:rPr>
          <w:sz w:val="28"/>
          <w:szCs w:val="28"/>
        </w:rPr>
        <w:t xml:space="preserve"> должны соблюдать Порядок проведения олимпиады. В</w:t>
      </w:r>
      <w:r w:rsidRPr="00557B68">
        <w:rPr>
          <w:spacing w:val="-57"/>
          <w:sz w:val="28"/>
          <w:szCs w:val="28"/>
        </w:rPr>
        <w:t xml:space="preserve"> </w:t>
      </w:r>
      <w:r w:rsidRPr="00557B68">
        <w:rPr>
          <w:sz w:val="28"/>
          <w:szCs w:val="28"/>
        </w:rPr>
        <w:t>целях предупреждения нарушений Порядка проведения олимпиады в аудиториях ведется</w:t>
      </w:r>
      <w:r w:rsidRPr="00557B68">
        <w:rPr>
          <w:spacing w:val="1"/>
          <w:sz w:val="28"/>
          <w:szCs w:val="28"/>
        </w:rPr>
        <w:t xml:space="preserve"> </w:t>
      </w:r>
      <w:r w:rsidRPr="00557B68">
        <w:rPr>
          <w:sz w:val="28"/>
          <w:szCs w:val="28"/>
        </w:rPr>
        <w:t>видеонаблюдение.</w:t>
      </w:r>
    </w:p>
    <w:p w:rsidR="00557B68" w:rsidRPr="00557B68" w:rsidRDefault="00557B68" w:rsidP="006B35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7B68">
        <w:rPr>
          <w:sz w:val="28"/>
          <w:szCs w:val="28"/>
        </w:rPr>
        <w:t>В период с момента входа в место проведения олимпиады и до её окончания участникам</w:t>
      </w:r>
      <w:r w:rsidRPr="00557B68">
        <w:rPr>
          <w:spacing w:val="-57"/>
          <w:sz w:val="28"/>
          <w:szCs w:val="28"/>
        </w:rPr>
        <w:t xml:space="preserve"> </w:t>
      </w:r>
      <w:r w:rsidRPr="00557B68">
        <w:rPr>
          <w:sz w:val="28"/>
          <w:szCs w:val="28"/>
        </w:rPr>
        <w:t>олимпиады</w:t>
      </w:r>
      <w:r w:rsidRPr="00557B68">
        <w:rPr>
          <w:spacing w:val="-1"/>
          <w:sz w:val="28"/>
          <w:szCs w:val="28"/>
        </w:rPr>
        <w:t xml:space="preserve"> </w:t>
      </w:r>
      <w:r w:rsidRPr="00557B68">
        <w:rPr>
          <w:sz w:val="28"/>
          <w:szCs w:val="28"/>
        </w:rPr>
        <w:t>запрещается:</w:t>
      </w:r>
    </w:p>
    <w:p w:rsidR="00557B68" w:rsidRPr="00557B68" w:rsidRDefault="00557B68" w:rsidP="00557B68">
      <w:pPr>
        <w:widowControl w:val="0"/>
        <w:numPr>
          <w:ilvl w:val="0"/>
          <w:numId w:val="2"/>
        </w:numPr>
        <w:tabs>
          <w:tab w:val="left" w:pos="1102"/>
        </w:tabs>
        <w:autoSpaceDE w:val="0"/>
        <w:autoSpaceDN w:val="0"/>
        <w:spacing w:after="0" w:line="240" w:lineRule="auto"/>
        <w:ind w:right="116"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68">
        <w:rPr>
          <w:rFonts w:ascii="Times New Roman" w:eastAsia="Times New Roman" w:hAnsi="Times New Roman" w:cs="Times New Roman"/>
          <w:sz w:val="28"/>
          <w:szCs w:val="28"/>
        </w:rPr>
        <w:t>иметь при себе средства связи, электронно-вычислительную технику, умные часы,</w:t>
      </w:r>
      <w:r w:rsidRPr="00557B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фото-,</w:t>
      </w:r>
      <w:r w:rsidRPr="00557B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аудио-</w:t>
      </w:r>
      <w:r w:rsidRPr="00557B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57B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видеоаппаратуру,</w:t>
      </w:r>
      <w:r w:rsidRPr="00557B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справочные</w:t>
      </w:r>
      <w:r w:rsidRPr="00557B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материалы,</w:t>
      </w:r>
      <w:r w:rsidRPr="00557B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письменные</w:t>
      </w:r>
      <w:r w:rsidRPr="00557B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заметки</w:t>
      </w:r>
      <w:r w:rsidRPr="00557B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57B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557B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557B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хранения и передачи информации;</w:t>
      </w:r>
    </w:p>
    <w:p w:rsidR="00557B68" w:rsidRPr="00557B68" w:rsidRDefault="00557B68" w:rsidP="00557B68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after="0" w:line="240" w:lineRule="auto"/>
        <w:ind w:right="115"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68">
        <w:rPr>
          <w:rFonts w:ascii="Times New Roman" w:eastAsia="Times New Roman" w:hAnsi="Times New Roman" w:cs="Times New Roman"/>
          <w:sz w:val="28"/>
          <w:szCs w:val="28"/>
        </w:rPr>
        <w:t>выносить из аудиторий и мест проведения олимпиады комплекты олимпиадных</w:t>
      </w:r>
      <w:r w:rsidRPr="00557B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заданий на бумажных и (или) электронном носителях или листы бумаги для черновиков с</w:t>
      </w:r>
      <w:r w:rsidRPr="00557B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отметкой</w:t>
      </w:r>
      <w:r w:rsidRPr="00557B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организатора;</w:t>
      </w:r>
    </w:p>
    <w:p w:rsidR="00557B68" w:rsidRPr="00557B68" w:rsidRDefault="00557B68" w:rsidP="00557B68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240" w:lineRule="auto"/>
        <w:ind w:left="1113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68">
        <w:rPr>
          <w:rFonts w:ascii="Times New Roman" w:eastAsia="Times New Roman" w:hAnsi="Times New Roman" w:cs="Times New Roman"/>
          <w:sz w:val="28"/>
          <w:szCs w:val="28"/>
        </w:rPr>
        <w:t>фотографировать</w:t>
      </w:r>
      <w:r w:rsidRPr="00557B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комплекты</w:t>
      </w:r>
      <w:r w:rsidRPr="00557B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олимпиадных</w:t>
      </w:r>
      <w:r w:rsidRPr="00557B6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заданий;</w:t>
      </w:r>
    </w:p>
    <w:p w:rsidR="00557B68" w:rsidRPr="00557B68" w:rsidRDefault="00557B68" w:rsidP="00557B68">
      <w:pPr>
        <w:widowControl w:val="0"/>
        <w:numPr>
          <w:ilvl w:val="0"/>
          <w:numId w:val="2"/>
        </w:numPr>
        <w:tabs>
          <w:tab w:val="left" w:pos="1102"/>
        </w:tabs>
        <w:autoSpaceDE w:val="0"/>
        <w:autoSpaceDN w:val="0"/>
        <w:spacing w:before="17" w:after="0" w:line="240" w:lineRule="auto"/>
        <w:ind w:right="120"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68">
        <w:rPr>
          <w:rFonts w:ascii="Times New Roman" w:eastAsia="Times New Roman" w:hAnsi="Times New Roman" w:cs="Times New Roman"/>
          <w:sz w:val="28"/>
          <w:szCs w:val="28"/>
        </w:rPr>
        <w:t>пользоваться справочными материалами, кроме тех, которые выданы в комплекте</w:t>
      </w:r>
      <w:r w:rsidRPr="00557B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олимпиадных</w:t>
      </w:r>
      <w:r w:rsidRPr="00557B6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заданий;</w:t>
      </w:r>
    </w:p>
    <w:p w:rsidR="00557B68" w:rsidRPr="00557B68" w:rsidRDefault="00557B68" w:rsidP="00557B68">
      <w:pPr>
        <w:widowControl w:val="0"/>
        <w:numPr>
          <w:ilvl w:val="0"/>
          <w:numId w:val="2"/>
        </w:numPr>
        <w:tabs>
          <w:tab w:val="left" w:pos="1102"/>
        </w:tabs>
        <w:autoSpaceDE w:val="0"/>
        <w:autoSpaceDN w:val="0"/>
        <w:spacing w:after="0" w:line="240" w:lineRule="auto"/>
        <w:ind w:left="1101" w:hanging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68">
        <w:rPr>
          <w:rFonts w:ascii="Times New Roman" w:eastAsia="Times New Roman" w:hAnsi="Times New Roman" w:cs="Times New Roman"/>
          <w:sz w:val="28"/>
          <w:szCs w:val="28"/>
        </w:rPr>
        <w:t>перемещаться</w:t>
      </w:r>
      <w:r w:rsidRPr="00557B6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57B6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месту</w:t>
      </w:r>
      <w:r w:rsidRPr="00557B6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557B6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 w:rsidRPr="00557B6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557B6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сопровождения</w:t>
      </w:r>
      <w:r w:rsidRPr="00557B6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дежурного</w:t>
      </w:r>
      <w:r w:rsidRPr="00557B6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на этаже.</w:t>
      </w:r>
    </w:p>
    <w:p w:rsidR="00557B68" w:rsidRPr="00557B68" w:rsidRDefault="00557B68" w:rsidP="00557B68">
      <w:pPr>
        <w:widowControl w:val="0"/>
        <w:autoSpaceDE w:val="0"/>
        <w:autoSpaceDN w:val="0"/>
        <w:spacing w:before="165" w:after="0" w:line="240" w:lineRule="auto"/>
        <w:ind w:lef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6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557B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557B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557B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 w:rsidRPr="00557B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участникам</w:t>
      </w:r>
      <w:r w:rsidRPr="00557B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запрещается:</w:t>
      </w:r>
    </w:p>
    <w:p w:rsidR="00557B68" w:rsidRPr="00557B68" w:rsidRDefault="00557B68" w:rsidP="00557B68">
      <w:pPr>
        <w:widowControl w:val="0"/>
        <w:numPr>
          <w:ilvl w:val="0"/>
          <w:numId w:val="2"/>
        </w:numPr>
        <w:tabs>
          <w:tab w:val="left" w:pos="1113"/>
          <w:tab w:val="left" w:pos="1114"/>
        </w:tabs>
        <w:autoSpaceDE w:val="0"/>
        <w:autoSpaceDN w:val="0"/>
        <w:spacing w:after="0" w:line="240" w:lineRule="auto"/>
        <w:ind w:left="1113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68">
        <w:rPr>
          <w:rFonts w:ascii="Times New Roman" w:eastAsia="Times New Roman" w:hAnsi="Times New Roman" w:cs="Times New Roman"/>
          <w:sz w:val="28"/>
          <w:szCs w:val="28"/>
        </w:rPr>
        <w:t>разговаривать,</w:t>
      </w:r>
      <w:r w:rsidRPr="00557B6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пересаживаться,</w:t>
      </w:r>
      <w:r w:rsidRPr="00557B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обмениваться</w:t>
      </w:r>
      <w:r w:rsidRPr="00557B6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любыми</w:t>
      </w:r>
      <w:r w:rsidRPr="00557B6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материалами</w:t>
      </w:r>
      <w:r w:rsidRPr="00557B6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57B6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предметами;</w:t>
      </w:r>
    </w:p>
    <w:p w:rsidR="00557B68" w:rsidRPr="00557B68" w:rsidRDefault="00557B68" w:rsidP="00557B68">
      <w:pPr>
        <w:widowControl w:val="0"/>
        <w:numPr>
          <w:ilvl w:val="0"/>
          <w:numId w:val="2"/>
        </w:numPr>
        <w:tabs>
          <w:tab w:val="left" w:pos="1101"/>
          <w:tab w:val="left" w:pos="1102"/>
          <w:tab w:val="left" w:pos="2046"/>
          <w:tab w:val="left" w:pos="3470"/>
          <w:tab w:val="left" w:pos="4604"/>
          <w:tab w:val="left" w:pos="4992"/>
          <w:tab w:val="left" w:pos="6089"/>
          <w:tab w:val="left" w:pos="7211"/>
          <w:tab w:val="left" w:pos="8332"/>
        </w:tabs>
        <w:autoSpaceDE w:val="0"/>
        <w:autoSpaceDN w:val="0"/>
        <w:spacing w:before="18" w:after="0" w:line="240" w:lineRule="auto"/>
        <w:ind w:right="118"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68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ab/>
        <w:t>какие-либо пометки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ab/>
        <w:t>в бланках (листах) ответов,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ab/>
        <w:t>позволяющие</w:t>
      </w:r>
      <w:r w:rsidRPr="00557B68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идентифицировать его</w:t>
      </w:r>
      <w:r w:rsidRPr="00557B6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работу, умышленно</w:t>
      </w:r>
      <w:r w:rsidRPr="00557B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lastRenderedPageBreak/>
        <w:t>повреждать бланки (листы)</w:t>
      </w:r>
      <w:r w:rsidRPr="00557B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ответов;</w:t>
      </w:r>
    </w:p>
    <w:p w:rsidR="00557B68" w:rsidRPr="00557B68" w:rsidRDefault="00557B68" w:rsidP="00557B68">
      <w:pPr>
        <w:widowControl w:val="0"/>
        <w:numPr>
          <w:ilvl w:val="0"/>
          <w:numId w:val="2"/>
        </w:numPr>
        <w:tabs>
          <w:tab w:val="left" w:pos="1161"/>
          <w:tab w:val="left" w:pos="1162"/>
        </w:tabs>
        <w:autoSpaceDE w:val="0"/>
        <w:autoSpaceDN w:val="0"/>
        <w:spacing w:after="0" w:line="240" w:lineRule="auto"/>
        <w:ind w:left="1161" w:hanging="3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68">
        <w:rPr>
          <w:rFonts w:ascii="Times New Roman" w:eastAsia="Times New Roman" w:hAnsi="Times New Roman" w:cs="Times New Roman"/>
          <w:sz w:val="28"/>
          <w:szCs w:val="28"/>
        </w:rPr>
        <w:t>мешать</w:t>
      </w:r>
      <w:r w:rsidRPr="00557B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другим</w:t>
      </w:r>
      <w:r w:rsidRPr="00557B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участникам</w:t>
      </w:r>
      <w:r w:rsidRPr="00557B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557B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задания.</w:t>
      </w:r>
    </w:p>
    <w:p w:rsidR="00557B68" w:rsidRPr="00557B68" w:rsidRDefault="00557B68" w:rsidP="00557B68">
      <w:pPr>
        <w:widowControl w:val="0"/>
        <w:autoSpaceDE w:val="0"/>
        <w:autoSpaceDN w:val="0"/>
        <w:spacing w:before="165" w:after="0" w:line="240" w:lineRule="auto"/>
        <w:ind w:left="102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7B68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557B6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b/>
          <w:bCs/>
          <w:sz w:val="28"/>
          <w:szCs w:val="28"/>
        </w:rPr>
        <w:t>случае</w:t>
      </w:r>
      <w:r w:rsidRPr="00557B6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b/>
          <w:bCs/>
          <w:sz w:val="28"/>
          <w:szCs w:val="28"/>
        </w:rPr>
        <w:t>нарушения Порядка</w:t>
      </w:r>
      <w:r w:rsidRPr="00557B6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</w:t>
      </w:r>
      <w:r w:rsidRPr="00557B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b/>
          <w:bCs/>
          <w:sz w:val="28"/>
          <w:szCs w:val="28"/>
        </w:rPr>
        <w:t>олимпиады</w:t>
      </w:r>
      <w:r w:rsidRPr="00557B6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</w:t>
      </w:r>
      <w:r w:rsidRPr="00557B6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будет</w:t>
      </w:r>
      <w:r w:rsidRPr="00557B6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удален</w:t>
      </w:r>
      <w:r w:rsidRPr="00557B6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557B6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b/>
          <w:bCs/>
          <w:sz w:val="28"/>
          <w:szCs w:val="28"/>
        </w:rPr>
        <w:t>олимпиады.</w:t>
      </w:r>
    </w:p>
    <w:p w:rsidR="00557B68" w:rsidRPr="00557B68" w:rsidRDefault="00557B68" w:rsidP="00557B68">
      <w:pPr>
        <w:widowControl w:val="0"/>
        <w:autoSpaceDE w:val="0"/>
        <w:autoSpaceDN w:val="0"/>
        <w:spacing w:before="211" w:after="0" w:line="240" w:lineRule="auto"/>
        <w:ind w:left="102" w:right="11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68">
        <w:rPr>
          <w:rFonts w:ascii="Times New Roman" w:eastAsia="Times New Roman" w:hAnsi="Times New Roman" w:cs="Times New Roman"/>
          <w:sz w:val="28"/>
          <w:szCs w:val="28"/>
        </w:rPr>
        <w:t>При необходимости можно выйти из аудитории, но только в сопровождении дежурного на</w:t>
      </w:r>
      <w:r w:rsidRPr="00557B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этаже.</w:t>
      </w:r>
      <w:r w:rsidRPr="00557B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Перед выходом:</w:t>
      </w:r>
    </w:p>
    <w:p w:rsidR="00557B68" w:rsidRPr="00557B68" w:rsidRDefault="00557B68" w:rsidP="00557B68">
      <w:pPr>
        <w:widowControl w:val="0"/>
        <w:numPr>
          <w:ilvl w:val="1"/>
          <w:numId w:val="2"/>
        </w:numPr>
        <w:tabs>
          <w:tab w:val="left" w:pos="154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68">
        <w:rPr>
          <w:rFonts w:ascii="Times New Roman" w:eastAsia="Times New Roman" w:hAnsi="Times New Roman" w:cs="Times New Roman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57B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57B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столе</w:t>
      </w:r>
      <w:r w:rsidRPr="00557B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557B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Pr="00557B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(задания</w:t>
      </w:r>
      <w:r w:rsidRPr="00557B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57B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бланки</w:t>
      </w:r>
      <w:r w:rsidRPr="00557B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ответов);</w:t>
      </w:r>
    </w:p>
    <w:p w:rsidR="00557B68" w:rsidRPr="00557B68" w:rsidRDefault="00557B68" w:rsidP="00557B68">
      <w:pPr>
        <w:widowControl w:val="0"/>
        <w:numPr>
          <w:ilvl w:val="1"/>
          <w:numId w:val="2"/>
        </w:numPr>
        <w:tabs>
          <w:tab w:val="left" w:pos="154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68">
        <w:rPr>
          <w:rFonts w:ascii="Times New Roman" w:eastAsia="Times New Roman" w:hAnsi="Times New Roman" w:cs="Times New Roman"/>
          <w:sz w:val="28"/>
          <w:szCs w:val="28"/>
        </w:rPr>
        <w:t>переверн</w:t>
      </w:r>
      <w:r>
        <w:rPr>
          <w:rFonts w:ascii="Times New Roman" w:eastAsia="Times New Roman" w:hAnsi="Times New Roman" w:cs="Times New Roman"/>
          <w:sz w:val="28"/>
          <w:szCs w:val="28"/>
        </w:rPr>
        <w:t>уть</w:t>
      </w:r>
      <w:r w:rsidRPr="00557B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бланки</w:t>
      </w:r>
      <w:r w:rsidRPr="00557B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так,</w:t>
      </w:r>
      <w:r w:rsidRPr="00557B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557B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ответы</w:t>
      </w:r>
      <w:r w:rsidRPr="00557B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57B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были видны.</w:t>
      </w:r>
    </w:p>
    <w:p w:rsidR="00557B68" w:rsidRPr="00557B68" w:rsidRDefault="00557B68" w:rsidP="00557B68">
      <w:pPr>
        <w:widowControl w:val="0"/>
        <w:autoSpaceDE w:val="0"/>
        <w:autoSpaceDN w:val="0"/>
        <w:spacing w:before="17" w:after="0" w:line="240" w:lineRule="auto"/>
        <w:ind w:left="100"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68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557B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организаторам</w:t>
      </w:r>
      <w:r w:rsidRPr="00557B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557B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задавать</w:t>
      </w:r>
      <w:r w:rsidRPr="00557B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557B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57B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поводу</w:t>
      </w:r>
      <w:r w:rsidRPr="00557B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оформления</w:t>
      </w:r>
      <w:r w:rsidRPr="00557B6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работы.</w:t>
      </w:r>
      <w:r w:rsidRPr="00557B68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Организаторы не будут отвечать на вопросы и замечания по содержанию заданий. Такие</w:t>
      </w:r>
      <w:r w:rsidRPr="00557B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вопросы необходимо записать в специальный бланк, указав номер аудитории, класс, номер</w:t>
      </w:r>
      <w:r w:rsidRPr="00557B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задания. Вопросы будут направлены председателю жюри во время проведения олимпиады,</w:t>
      </w:r>
      <w:r w:rsidRPr="00557B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ответы будут озвучен в аудитории (или вы получите ответ «без комментариев» в письменном</w:t>
      </w:r>
      <w:r w:rsidRPr="00557B68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виде).</w:t>
      </w:r>
    </w:p>
    <w:p w:rsidR="00557B68" w:rsidRPr="00557B68" w:rsidRDefault="00557B68" w:rsidP="00557B68">
      <w:pPr>
        <w:widowControl w:val="0"/>
        <w:autoSpaceDE w:val="0"/>
        <w:autoSpaceDN w:val="0"/>
        <w:spacing w:before="176" w:after="0" w:line="240" w:lineRule="auto"/>
        <w:ind w:left="10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7B68">
        <w:rPr>
          <w:rFonts w:ascii="Times New Roman" w:eastAsia="Times New Roman" w:hAnsi="Times New Roman" w:cs="Times New Roman"/>
          <w:b/>
          <w:bCs/>
          <w:sz w:val="28"/>
          <w:szCs w:val="28"/>
        </w:rPr>
        <w:t>Как</w:t>
      </w:r>
      <w:r w:rsidRPr="00557B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оформлять</w:t>
      </w:r>
      <w:r w:rsidRPr="00557B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работу</w:t>
      </w:r>
    </w:p>
    <w:p w:rsidR="00557B68" w:rsidRPr="00557B68" w:rsidRDefault="00557B68" w:rsidP="00557B68">
      <w:pPr>
        <w:widowControl w:val="0"/>
        <w:numPr>
          <w:ilvl w:val="0"/>
          <w:numId w:val="1"/>
        </w:numPr>
        <w:tabs>
          <w:tab w:val="left" w:pos="334"/>
        </w:tabs>
        <w:autoSpaceDE w:val="0"/>
        <w:autoSpaceDN w:val="0"/>
        <w:spacing w:after="0" w:line="240" w:lineRule="auto"/>
        <w:ind w:hanging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68">
        <w:rPr>
          <w:rFonts w:ascii="Times New Roman" w:eastAsia="Times New Roman" w:hAnsi="Times New Roman" w:cs="Times New Roman"/>
          <w:sz w:val="28"/>
          <w:szCs w:val="28"/>
        </w:rPr>
        <w:t>Фамилию,</w:t>
      </w:r>
      <w:r w:rsidRPr="00557B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имя,</w:t>
      </w:r>
      <w:r w:rsidRPr="00557B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отчество</w:t>
      </w:r>
      <w:r w:rsidRPr="00557B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sz w:val="28"/>
          <w:szCs w:val="28"/>
        </w:rPr>
        <w:t>сать</w:t>
      </w:r>
      <w:r w:rsidRPr="00557B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b/>
          <w:sz w:val="28"/>
          <w:szCs w:val="28"/>
        </w:rPr>
        <w:t>только</w:t>
      </w:r>
      <w:r w:rsidRPr="00557B6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57B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бланках</w:t>
      </w:r>
      <w:r w:rsidRPr="00557B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регистрации.</w:t>
      </w:r>
    </w:p>
    <w:p w:rsidR="00557B68" w:rsidRPr="00557B68" w:rsidRDefault="00557B68" w:rsidP="00557B68">
      <w:pPr>
        <w:widowControl w:val="0"/>
        <w:numPr>
          <w:ilvl w:val="0"/>
          <w:numId w:val="1"/>
        </w:numPr>
        <w:tabs>
          <w:tab w:val="left" w:pos="334"/>
        </w:tabs>
        <w:autoSpaceDE w:val="0"/>
        <w:autoSpaceDN w:val="0"/>
        <w:spacing w:before="17" w:after="0" w:line="240" w:lineRule="auto"/>
        <w:ind w:right="1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6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57B6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557B6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никаких</w:t>
      </w:r>
      <w:r w:rsidRPr="00557B6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пометок</w:t>
      </w:r>
      <w:r w:rsidRPr="00557B6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57B6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бланках</w:t>
      </w:r>
      <w:r w:rsidRPr="00557B6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7B6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ответами!</w:t>
      </w:r>
      <w:r w:rsidRPr="00557B6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57B6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557B6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57B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557B6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557B6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инициалов</w:t>
      </w:r>
      <w:r w:rsidRPr="00557B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557B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557B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их обнаружения</w:t>
      </w:r>
      <w:r w:rsidRPr="00557B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557B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считается</w:t>
      </w:r>
      <w:r w:rsidRPr="00557B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дешифрованной</w:t>
      </w:r>
      <w:r w:rsidRPr="00557B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57B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57B6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проверяется).</w:t>
      </w:r>
    </w:p>
    <w:p w:rsidR="00557B68" w:rsidRPr="00557B68" w:rsidRDefault="00557B68" w:rsidP="00557B68">
      <w:pPr>
        <w:widowControl w:val="0"/>
        <w:numPr>
          <w:ilvl w:val="0"/>
          <w:numId w:val="1"/>
        </w:numPr>
        <w:tabs>
          <w:tab w:val="left" w:pos="334"/>
        </w:tabs>
        <w:autoSpaceDE w:val="0"/>
        <w:autoSpaceDN w:val="0"/>
        <w:spacing w:after="0" w:line="240" w:lineRule="auto"/>
        <w:ind w:hanging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6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57B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557B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557B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использ</w:t>
      </w:r>
      <w:r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557B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557B68">
        <w:rPr>
          <w:rFonts w:ascii="Times New Roman" w:eastAsia="Times New Roman" w:hAnsi="Times New Roman" w:cs="Times New Roman"/>
          <w:sz w:val="28"/>
          <w:szCs w:val="28"/>
        </w:rPr>
        <w:t>гелевую</w:t>
      </w:r>
      <w:proofErr w:type="spellEnd"/>
      <w:r w:rsidRPr="00557B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ручку</w:t>
      </w:r>
      <w:r w:rsidRPr="00557B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557B6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b/>
          <w:sz w:val="28"/>
          <w:szCs w:val="28"/>
        </w:rPr>
        <w:t>черными</w:t>
      </w:r>
      <w:r w:rsidRPr="00557B6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чернилами.</w:t>
      </w:r>
    </w:p>
    <w:p w:rsidR="00557B68" w:rsidRPr="00557B68" w:rsidRDefault="00557B68" w:rsidP="00557B68">
      <w:pPr>
        <w:widowControl w:val="0"/>
        <w:numPr>
          <w:ilvl w:val="0"/>
          <w:numId w:val="1"/>
        </w:numPr>
        <w:tabs>
          <w:tab w:val="left" w:pos="334"/>
        </w:tabs>
        <w:autoSpaceDE w:val="0"/>
        <w:autoSpaceDN w:val="0"/>
        <w:spacing w:before="18"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68">
        <w:rPr>
          <w:rFonts w:ascii="Times New Roman" w:eastAsia="Times New Roman" w:hAnsi="Times New Roman" w:cs="Times New Roman"/>
          <w:sz w:val="28"/>
          <w:szCs w:val="28"/>
        </w:rPr>
        <w:t>Оформля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 xml:space="preserve"> работу и свои ответы только </w:t>
      </w:r>
      <w:r w:rsidRPr="00557B68">
        <w:rPr>
          <w:rFonts w:ascii="Times New Roman" w:eastAsia="Times New Roman" w:hAnsi="Times New Roman" w:cs="Times New Roman"/>
          <w:b/>
          <w:sz w:val="28"/>
          <w:szCs w:val="28"/>
        </w:rPr>
        <w:t xml:space="preserve">на лицевой стороне бланка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(она со штрих-</w:t>
      </w:r>
      <w:r w:rsidRPr="00557B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кодами).</w:t>
      </w:r>
      <w:r w:rsidRPr="00557B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Обратная сторона</w:t>
      </w:r>
      <w:r w:rsidRPr="00557B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бланка</w:t>
      </w:r>
      <w:r w:rsidRPr="00557B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57B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проверяется.</w:t>
      </w:r>
    </w:p>
    <w:p w:rsidR="00557B68" w:rsidRPr="00557B68" w:rsidRDefault="00557B68" w:rsidP="00557B68">
      <w:pPr>
        <w:widowControl w:val="0"/>
        <w:numPr>
          <w:ilvl w:val="0"/>
          <w:numId w:val="1"/>
        </w:numPr>
        <w:tabs>
          <w:tab w:val="left" w:pos="334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7B68">
        <w:rPr>
          <w:rFonts w:ascii="Times New Roman" w:eastAsia="Times New Roman" w:hAnsi="Times New Roman" w:cs="Times New Roman"/>
          <w:sz w:val="28"/>
          <w:szCs w:val="28"/>
        </w:rPr>
        <w:t>Если закончилось место на бланке, попросит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дополнительный бланк, на последнем</w:t>
      </w:r>
      <w:r w:rsidRPr="00557B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бланке</w:t>
      </w:r>
      <w:r w:rsidRPr="00557B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ответов сдел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 xml:space="preserve"> пометку </w:t>
      </w:r>
      <w:r w:rsidRPr="00557B68">
        <w:rPr>
          <w:rFonts w:ascii="Times New Roman" w:eastAsia="Times New Roman" w:hAnsi="Times New Roman" w:cs="Times New Roman"/>
          <w:i/>
          <w:sz w:val="28"/>
          <w:szCs w:val="28"/>
        </w:rPr>
        <w:t>«См.</w:t>
      </w:r>
      <w:r w:rsidRPr="00557B6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i/>
          <w:sz w:val="28"/>
          <w:szCs w:val="28"/>
        </w:rPr>
        <w:t>дополнительный бланк».</w:t>
      </w:r>
    </w:p>
    <w:p w:rsidR="00557B68" w:rsidRPr="00557B68" w:rsidRDefault="00557B68" w:rsidP="00557B68">
      <w:pPr>
        <w:widowControl w:val="0"/>
        <w:numPr>
          <w:ilvl w:val="0"/>
          <w:numId w:val="1"/>
        </w:numPr>
        <w:tabs>
          <w:tab w:val="left" w:pos="334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68">
        <w:rPr>
          <w:rFonts w:ascii="Times New Roman" w:eastAsia="Times New Roman" w:hAnsi="Times New Roman" w:cs="Times New Roman"/>
          <w:sz w:val="28"/>
          <w:szCs w:val="28"/>
        </w:rPr>
        <w:t>В ходе работы использ</w:t>
      </w:r>
      <w:r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 xml:space="preserve"> только те черновики, которые были выданы организаторами.</w:t>
      </w:r>
      <w:r w:rsidRPr="00557B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Не заб</w:t>
      </w:r>
      <w:r>
        <w:rPr>
          <w:rFonts w:ascii="Times New Roman" w:eastAsia="Times New Roman" w:hAnsi="Times New Roman" w:cs="Times New Roman"/>
          <w:sz w:val="28"/>
          <w:szCs w:val="28"/>
        </w:rPr>
        <w:t>ыть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 xml:space="preserve"> перенести все решения с черновика в бланк ответов. Жюри не учитывает</w:t>
      </w:r>
      <w:r w:rsidRPr="00557B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решения,</w:t>
      </w:r>
      <w:r w:rsidRPr="00557B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записанные</w:t>
      </w:r>
      <w:r w:rsidRPr="00557B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57B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черновике.</w:t>
      </w:r>
    </w:p>
    <w:p w:rsidR="00557B68" w:rsidRPr="00557B68" w:rsidRDefault="00557B68" w:rsidP="00557B68">
      <w:pPr>
        <w:widowControl w:val="0"/>
        <w:numPr>
          <w:ilvl w:val="0"/>
          <w:numId w:val="1"/>
        </w:numPr>
        <w:tabs>
          <w:tab w:val="left" w:pos="334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68">
        <w:rPr>
          <w:rFonts w:ascii="Times New Roman" w:eastAsia="Times New Roman" w:hAnsi="Times New Roman" w:cs="Times New Roman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sz w:val="28"/>
          <w:szCs w:val="28"/>
        </w:rPr>
        <w:t>сать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 xml:space="preserve"> понятным почерком. Исправления не считаются ошибками, но спорные случаи</w:t>
      </w:r>
      <w:r w:rsidRPr="00557B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трактуются</w:t>
      </w:r>
      <w:r w:rsidRPr="00557B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57B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57B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пользу</w:t>
      </w:r>
      <w:r w:rsidRPr="00557B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участника.</w:t>
      </w:r>
    </w:p>
    <w:p w:rsidR="00557B68" w:rsidRPr="00557B68" w:rsidRDefault="00557B68" w:rsidP="00557B68">
      <w:pPr>
        <w:widowControl w:val="0"/>
        <w:numPr>
          <w:ilvl w:val="0"/>
          <w:numId w:val="1"/>
        </w:numPr>
        <w:tabs>
          <w:tab w:val="left" w:pos="334"/>
        </w:tabs>
        <w:autoSpaceDE w:val="0"/>
        <w:autoSpaceDN w:val="0"/>
        <w:spacing w:after="0" w:line="240" w:lineRule="auto"/>
        <w:ind w:hanging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68">
        <w:rPr>
          <w:rFonts w:ascii="Times New Roman" w:eastAsia="Times New Roman" w:hAnsi="Times New Roman" w:cs="Times New Roman"/>
          <w:sz w:val="28"/>
          <w:szCs w:val="28"/>
        </w:rPr>
        <w:t>Выполнив</w:t>
      </w:r>
      <w:r w:rsidRPr="00557B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557B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сда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557B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557B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бланки</w:t>
      </w:r>
      <w:r w:rsidRPr="00557B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ответов,</w:t>
      </w:r>
      <w:r w:rsidRPr="00557B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57B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557B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бланки</w:t>
      </w:r>
      <w:r w:rsidRPr="00557B6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557B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57B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черновики.</w:t>
      </w:r>
    </w:p>
    <w:p w:rsidR="00557B68" w:rsidRPr="00557B68" w:rsidRDefault="00557B68" w:rsidP="00557B68">
      <w:pPr>
        <w:widowControl w:val="0"/>
        <w:numPr>
          <w:ilvl w:val="0"/>
          <w:numId w:val="1"/>
        </w:numPr>
        <w:tabs>
          <w:tab w:val="left" w:pos="334"/>
        </w:tabs>
        <w:autoSpaceDE w:val="0"/>
        <w:autoSpaceDN w:val="0"/>
        <w:spacing w:before="18" w:after="0" w:line="240" w:lineRule="auto"/>
        <w:ind w:right="1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68">
        <w:rPr>
          <w:rFonts w:ascii="Times New Roman" w:eastAsia="Times New Roman" w:hAnsi="Times New Roman" w:cs="Times New Roman"/>
          <w:sz w:val="28"/>
          <w:szCs w:val="28"/>
        </w:rPr>
        <w:t>Постав</w:t>
      </w:r>
      <w:r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 xml:space="preserve"> свою подпись о сдаче бланков в регистрационный лист. Организатор поставит</w:t>
      </w:r>
      <w:r w:rsidRPr="00557B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557B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подпись о</w:t>
      </w:r>
      <w:r w:rsidRPr="00557B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принятии</w:t>
      </w:r>
      <w:r w:rsidRPr="00557B6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57B68">
        <w:rPr>
          <w:rFonts w:ascii="Times New Roman" w:eastAsia="Times New Roman" w:hAnsi="Times New Roman" w:cs="Times New Roman"/>
          <w:sz w:val="28"/>
          <w:szCs w:val="28"/>
        </w:rPr>
        <w:t>ваших бланков.</w:t>
      </w:r>
    </w:p>
    <w:p w:rsidR="00557B68" w:rsidRPr="00557B68" w:rsidRDefault="00557B68" w:rsidP="00557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57B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Апелляция</w:t>
      </w:r>
    </w:p>
    <w:p w:rsidR="00557B68" w:rsidRPr="00557B68" w:rsidRDefault="00557B68" w:rsidP="00557B6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апелляционную комиссию регионального этапа олимпиады.</w:t>
      </w:r>
    </w:p>
    <w:p w:rsidR="00557B68" w:rsidRPr="00557B68" w:rsidRDefault="00557B68" w:rsidP="00557B68">
      <w:pPr>
        <w:widowControl w:val="0"/>
        <w:spacing w:after="0" w:line="346" w:lineRule="exact"/>
        <w:ind w:firstLine="58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57B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Перед подачей апелляции вы вправе убедиться в том, что ваша работа проверена и оценена в соответствии с установленными критериями и методикой оценивания выполненных олимпиадных заданий</w:t>
      </w:r>
    </w:p>
    <w:p w:rsidR="00557B68" w:rsidRPr="00557B68" w:rsidRDefault="00557B68" w:rsidP="00557B68">
      <w:pPr>
        <w:widowControl w:val="0"/>
        <w:spacing w:after="0" w:line="346" w:lineRule="exact"/>
        <w:ind w:firstLine="58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57B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Показ работ участников регионального этапа ВсОШ будет осуществляться в дистанционном формате с использованием на следующий рабочий день после публикации результатов (согласно графика).</w:t>
      </w:r>
    </w:p>
    <w:p w:rsidR="00557B68" w:rsidRPr="00557B68" w:rsidRDefault="00557B68" w:rsidP="00557B68">
      <w:pPr>
        <w:widowControl w:val="0"/>
        <w:spacing w:after="0" w:line="346" w:lineRule="exact"/>
        <w:ind w:firstLine="58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57B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Если участник планирует присутствовать на показе работ, необходимо сообщить об этом на электронную почту </w:t>
      </w:r>
      <w:hyperlink r:id="rId5" w:history="1">
        <w:r w:rsidRPr="00557B68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urusovamarianna@yandex.ru</w:t>
        </w:r>
      </w:hyperlink>
      <w:r w:rsidRPr="00557B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 день публикации результатов до 19:00. В теме письма указать: «Показ работ_Наименование предмета_Класс_ФИО участника». Ответным письмом будет направлено время показа.</w:t>
      </w:r>
    </w:p>
    <w:p w:rsidR="00557B68" w:rsidRPr="00557B68" w:rsidRDefault="00557B68" w:rsidP="00557B68">
      <w:pPr>
        <w:widowControl w:val="0"/>
        <w:spacing w:after="0" w:line="346" w:lineRule="exact"/>
        <w:ind w:firstLine="58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57B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 показе участник может ознакомиться со своей работой. Обращаем Ваше внимание, что процедура показа работ не предусматривает изменения баллов и подробных разъяснений оценивания от жюри. Для этого существует процедура рассмотрения апелляций.</w:t>
      </w:r>
    </w:p>
    <w:p w:rsidR="00557B68" w:rsidRPr="00557B68" w:rsidRDefault="00557B68" w:rsidP="00557B68">
      <w:pPr>
        <w:widowControl w:val="0"/>
        <w:spacing w:after="0" w:line="346" w:lineRule="exact"/>
        <w:ind w:firstLine="58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57B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После показа олимпиадных работ в случаях несогласия участника регионального этапа Олимпиады с результатами оценивания выполнения им заданий первого и/или второго туров (содержание олимпиадных заданий, критерии и методика оценивания олимпиадных работ не могут быть предметом апелляции и пересмотру не подлежат), участник имеет право подать письменное заявление на проведение апелляции. Заявление на апелляцию принимается в течение одного астрономического часа после окончания показа работ на имя председателя Жюри в установленной форме.</w:t>
      </w:r>
    </w:p>
    <w:p w:rsidR="00557B68" w:rsidRPr="00557B68" w:rsidRDefault="00557B68" w:rsidP="00557B68">
      <w:pPr>
        <w:widowControl w:val="0"/>
        <w:spacing w:after="0" w:line="346" w:lineRule="exact"/>
        <w:ind w:firstLine="58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57B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Рассмотрение апелляции проводится в дистанционном формате с использованием </w:t>
      </w:r>
      <w:proofErr w:type="spellStart"/>
      <w:r w:rsidRPr="00557B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видеофиксации</w:t>
      </w:r>
      <w:proofErr w:type="spellEnd"/>
      <w:r w:rsidRPr="00557B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557B68" w:rsidRPr="00557B68" w:rsidRDefault="00557B68" w:rsidP="00557B68">
      <w:pPr>
        <w:widowControl w:val="0"/>
        <w:spacing w:after="0" w:line="346" w:lineRule="exact"/>
        <w:ind w:firstLine="58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57B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Участник отправляет отсканированное подписанное заявление на электронную почту - </w:t>
      </w:r>
      <w:hyperlink r:id="rId6" w:history="1">
        <w:r w:rsidRPr="00B6562D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urusovamarianna@yandex.ru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557B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указав в теме письма «Апелляция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_</w:t>
      </w:r>
      <w:r w:rsidRPr="00557B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Наименование </w:t>
      </w:r>
      <w:r w:rsidRPr="00557B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предмета ФИО</w:t>
      </w:r>
      <w:r w:rsidRPr="00557B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В РАБОЧЕЕ ВРЕМЯ (до 18:00, в пятницу  - до 17:00).  Апелляции к содержанию и структуре заданий, а также критериям оценивания не рассматриваются.</w:t>
      </w:r>
    </w:p>
    <w:p w:rsidR="00557B68" w:rsidRPr="006B35DB" w:rsidRDefault="00557B68" w:rsidP="00557B68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6B35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Решения по апелляции являются окончательными и пересмотру не подлежат.</w:t>
      </w:r>
    </w:p>
    <w:bookmarkEnd w:id="0"/>
    <w:p w:rsidR="00557B68" w:rsidRPr="00557B68" w:rsidRDefault="00557B68" w:rsidP="00557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57B68" w:rsidRPr="00557B68" w:rsidRDefault="00557B68" w:rsidP="00557B68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557B68" w:rsidRPr="00557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D7921"/>
    <w:multiLevelType w:val="hybridMultilevel"/>
    <w:tmpl w:val="5E0C71F0"/>
    <w:lvl w:ilvl="0" w:tplc="62721D06">
      <w:start w:val="1"/>
      <w:numFmt w:val="decimal"/>
      <w:lvlText w:val="%1."/>
      <w:lvlJc w:val="left"/>
      <w:pPr>
        <w:ind w:left="333" w:hanging="2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E88C26">
      <w:numFmt w:val="bullet"/>
      <w:lvlText w:val="•"/>
      <w:lvlJc w:val="left"/>
      <w:pPr>
        <w:ind w:left="1291" w:hanging="233"/>
      </w:pPr>
      <w:rPr>
        <w:rFonts w:hint="default"/>
        <w:lang w:val="ru-RU" w:eastAsia="en-US" w:bidi="ar-SA"/>
      </w:rPr>
    </w:lvl>
    <w:lvl w:ilvl="2" w:tplc="28BAF37E">
      <w:numFmt w:val="bullet"/>
      <w:lvlText w:val="•"/>
      <w:lvlJc w:val="left"/>
      <w:pPr>
        <w:ind w:left="2243" w:hanging="233"/>
      </w:pPr>
      <w:rPr>
        <w:rFonts w:hint="default"/>
        <w:lang w:val="ru-RU" w:eastAsia="en-US" w:bidi="ar-SA"/>
      </w:rPr>
    </w:lvl>
    <w:lvl w:ilvl="3" w:tplc="EBD870DA">
      <w:numFmt w:val="bullet"/>
      <w:lvlText w:val="•"/>
      <w:lvlJc w:val="left"/>
      <w:pPr>
        <w:ind w:left="3195" w:hanging="233"/>
      </w:pPr>
      <w:rPr>
        <w:rFonts w:hint="default"/>
        <w:lang w:val="ru-RU" w:eastAsia="en-US" w:bidi="ar-SA"/>
      </w:rPr>
    </w:lvl>
    <w:lvl w:ilvl="4" w:tplc="CF708A58">
      <w:numFmt w:val="bullet"/>
      <w:lvlText w:val="•"/>
      <w:lvlJc w:val="left"/>
      <w:pPr>
        <w:ind w:left="4147" w:hanging="233"/>
      </w:pPr>
      <w:rPr>
        <w:rFonts w:hint="default"/>
        <w:lang w:val="ru-RU" w:eastAsia="en-US" w:bidi="ar-SA"/>
      </w:rPr>
    </w:lvl>
    <w:lvl w:ilvl="5" w:tplc="B290F112">
      <w:numFmt w:val="bullet"/>
      <w:lvlText w:val="•"/>
      <w:lvlJc w:val="left"/>
      <w:pPr>
        <w:ind w:left="5099" w:hanging="233"/>
      </w:pPr>
      <w:rPr>
        <w:rFonts w:hint="default"/>
        <w:lang w:val="ru-RU" w:eastAsia="en-US" w:bidi="ar-SA"/>
      </w:rPr>
    </w:lvl>
    <w:lvl w:ilvl="6" w:tplc="DEBEACC0">
      <w:numFmt w:val="bullet"/>
      <w:lvlText w:val="•"/>
      <w:lvlJc w:val="left"/>
      <w:pPr>
        <w:ind w:left="6051" w:hanging="233"/>
      </w:pPr>
      <w:rPr>
        <w:rFonts w:hint="default"/>
        <w:lang w:val="ru-RU" w:eastAsia="en-US" w:bidi="ar-SA"/>
      </w:rPr>
    </w:lvl>
    <w:lvl w:ilvl="7" w:tplc="B74A0EC2">
      <w:numFmt w:val="bullet"/>
      <w:lvlText w:val="•"/>
      <w:lvlJc w:val="left"/>
      <w:pPr>
        <w:ind w:left="7003" w:hanging="233"/>
      </w:pPr>
      <w:rPr>
        <w:rFonts w:hint="default"/>
        <w:lang w:val="ru-RU" w:eastAsia="en-US" w:bidi="ar-SA"/>
      </w:rPr>
    </w:lvl>
    <w:lvl w:ilvl="8" w:tplc="A6988AB4">
      <w:numFmt w:val="bullet"/>
      <w:lvlText w:val="•"/>
      <w:lvlJc w:val="left"/>
      <w:pPr>
        <w:ind w:left="7955" w:hanging="233"/>
      </w:pPr>
      <w:rPr>
        <w:rFonts w:hint="default"/>
        <w:lang w:val="ru-RU" w:eastAsia="en-US" w:bidi="ar-SA"/>
      </w:rPr>
    </w:lvl>
  </w:abstractNum>
  <w:abstractNum w:abstractNumId="1" w15:restartNumberingAfterBreak="0">
    <w:nsid w:val="441051F8"/>
    <w:multiLevelType w:val="hybridMultilevel"/>
    <w:tmpl w:val="AAB8C56C"/>
    <w:lvl w:ilvl="0" w:tplc="78B885C2">
      <w:numFmt w:val="bullet"/>
      <w:lvlText w:val="-"/>
      <w:lvlJc w:val="left"/>
      <w:pPr>
        <w:ind w:left="100" w:hanging="281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CB5AD004">
      <w:numFmt w:val="bullet"/>
      <w:lvlText w:val="•"/>
      <w:lvlJc w:val="left"/>
      <w:pPr>
        <w:ind w:left="1540" w:hanging="1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6AEDB26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3" w:tplc="CD3E44AC">
      <w:numFmt w:val="bullet"/>
      <w:lvlText w:val="•"/>
      <w:lvlJc w:val="left"/>
      <w:pPr>
        <w:ind w:left="3388" w:hanging="164"/>
      </w:pPr>
      <w:rPr>
        <w:rFonts w:hint="default"/>
        <w:lang w:val="ru-RU" w:eastAsia="en-US" w:bidi="ar-SA"/>
      </w:rPr>
    </w:lvl>
    <w:lvl w:ilvl="4" w:tplc="0CB25BE6">
      <w:numFmt w:val="bullet"/>
      <w:lvlText w:val="•"/>
      <w:lvlJc w:val="left"/>
      <w:pPr>
        <w:ind w:left="4313" w:hanging="164"/>
      </w:pPr>
      <w:rPr>
        <w:rFonts w:hint="default"/>
        <w:lang w:val="ru-RU" w:eastAsia="en-US" w:bidi="ar-SA"/>
      </w:rPr>
    </w:lvl>
    <w:lvl w:ilvl="5" w:tplc="FDAE9EC0">
      <w:numFmt w:val="bullet"/>
      <w:lvlText w:val="•"/>
      <w:lvlJc w:val="left"/>
      <w:pPr>
        <w:ind w:left="5237" w:hanging="164"/>
      </w:pPr>
      <w:rPr>
        <w:rFonts w:hint="default"/>
        <w:lang w:val="ru-RU" w:eastAsia="en-US" w:bidi="ar-SA"/>
      </w:rPr>
    </w:lvl>
    <w:lvl w:ilvl="6" w:tplc="A23ED556">
      <w:numFmt w:val="bullet"/>
      <w:lvlText w:val="•"/>
      <w:lvlJc w:val="left"/>
      <w:pPr>
        <w:ind w:left="6161" w:hanging="164"/>
      </w:pPr>
      <w:rPr>
        <w:rFonts w:hint="default"/>
        <w:lang w:val="ru-RU" w:eastAsia="en-US" w:bidi="ar-SA"/>
      </w:rPr>
    </w:lvl>
    <w:lvl w:ilvl="7" w:tplc="C324C9C4">
      <w:numFmt w:val="bullet"/>
      <w:lvlText w:val="•"/>
      <w:lvlJc w:val="left"/>
      <w:pPr>
        <w:ind w:left="7086" w:hanging="164"/>
      </w:pPr>
      <w:rPr>
        <w:rFonts w:hint="default"/>
        <w:lang w:val="ru-RU" w:eastAsia="en-US" w:bidi="ar-SA"/>
      </w:rPr>
    </w:lvl>
    <w:lvl w:ilvl="8" w:tplc="FF6C6E56">
      <w:numFmt w:val="bullet"/>
      <w:lvlText w:val="•"/>
      <w:lvlJc w:val="left"/>
      <w:pPr>
        <w:ind w:left="8010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B8"/>
    <w:rsid w:val="00557B68"/>
    <w:rsid w:val="005606F8"/>
    <w:rsid w:val="005860B8"/>
    <w:rsid w:val="006B35DB"/>
    <w:rsid w:val="00DC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C5D6"/>
  <w15:chartTrackingRefBased/>
  <w15:docId w15:val="{17C98582-7800-4374-BE75-B902DE67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57B68"/>
    <w:rPr>
      <w:i/>
      <w:iCs/>
    </w:rPr>
  </w:style>
  <w:style w:type="character" w:styleId="a5">
    <w:name w:val="Strong"/>
    <w:basedOn w:val="a0"/>
    <w:uiPriority w:val="22"/>
    <w:qFormat/>
    <w:rsid w:val="00557B68"/>
    <w:rPr>
      <w:b/>
      <w:bCs/>
    </w:rPr>
  </w:style>
  <w:style w:type="character" w:styleId="a6">
    <w:name w:val="Hyperlink"/>
    <w:basedOn w:val="a0"/>
    <w:uiPriority w:val="99"/>
    <w:unhideWhenUsed/>
    <w:rsid w:val="00557B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usovamarianna@yandex.ru" TargetMode="External"/><Relationship Id="rId5" Type="http://schemas.openxmlformats.org/officeDocument/2006/relationships/hyperlink" Target="mailto:urusovamarian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1358</Words>
  <Characters>7746</Characters>
  <Application>Microsoft Office Word</Application>
  <DocSecurity>0</DocSecurity>
  <Lines>64</Lines>
  <Paragraphs>18</Paragraphs>
  <ScaleCrop>false</ScaleCrop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2024-01-15T08:14:00Z</dcterms:created>
  <dcterms:modified xsi:type="dcterms:W3CDTF">2024-01-15T08:43:00Z</dcterms:modified>
</cp:coreProperties>
</file>